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549" w:rsidRDefault="00B84549" w:rsidP="00B84549">
      <w:pPr>
        <w:pStyle w:val="tkNazvanie"/>
        <w:ind w:right="-1"/>
        <w:jc w:val="right"/>
        <w:rPr>
          <w:rFonts w:ascii="Times New Roman" w:hAnsi="Times New Roman" w:cs="Times New Roman"/>
          <w:b w:val="0"/>
          <w:sz w:val="28"/>
          <w:szCs w:val="28"/>
          <w:lang w:val="ky-KG"/>
        </w:rPr>
      </w:pPr>
      <w:r w:rsidRPr="00B84549">
        <w:rPr>
          <w:rFonts w:ascii="Times New Roman" w:hAnsi="Times New Roman" w:cs="Times New Roman"/>
          <w:b w:val="0"/>
          <w:sz w:val="28"/>
          <w:szCs w:val="28"/>
          <w:lang w:val="ky-KG"/>
        </w:rPr>
        <w:t>Долбоор</w:t>
      </w:r>
    </w:p>
    <w:p w:rsidR="0093201D" w:rsidRPr="00B84549" w:rsidRDefault="0093201D" w:rsidP="00B84549">
      <w:pPr>
        <w:pStyle w:val="tkNazvanie"/>
        <w:ind w:right="-1"/>
        <w:jc w:val="right"/>
        <w:rPr>
          <w:rFonts w:ascii="Times New Roman" w:hAnsi="Times New Roman" w:cs="Times New Roman"/>
          <w:b w:val="0"/>
          <w:sz w:val="28"/>
          <w:szCs w:val="28"/>
          <w:lang w:val="ky-KG"/>
        </w:rPr>
      </w:pPr>
      <w:r>
        <w:rPr>
          <w:rFonts w:ascii="Times New Roman" w:hAnsi="Times New Roman" w:cs="Times New Roman"/>
          <w:b w:val="0"/>
          <w:sz w:val="28"/>
          <w:szCs w:val="28"/>
          <w:lang w:val="ky-KG"/>
        </w:rPr>
        <w:t>Тиркеме</w:t>
      </w:r>
    </w:p>
    <w:p w:rsidR="00B84549" w:rsidRPr="00B84549" w:rsidRDefault="00B84549" w:rsidP="00B84549">
      <w:pPr>
        <w:pStyle w:val="tkNazvanie"/>
        <w:spacing w:line="240" w:lineRule="auto"/>
        <w:contextualSpacing/>
        <w:rPr>
          <w:rFonts w:ascii="Times New Roman" w:hAnsi="Times New Roman" w:cs="Times New Roman"/>
          <w:sz w:val="28"/>
          <w:szCs w:val="28"/>
          <w:lang w:val="ky-KG"/>
        </w:rPr>
      </w:pPr>
      <w:r w:rsidRPr="00B84549">
        <w:rPr>
          <w:rFonts w:ascii="Times New Roman" w:hAnsi="Times New Roman" w:cs="Times New Roman"/>
          <w:sz w:val="28"/>
          <w:szCs w:val="28"/>
          <w:lang w:val="ky-KG"/>
        </w:rPr>
        <w:t>Акы төлөнүүчү коомдук жумуштарды уюштуру</w:t>
      </w:r>
      <w:r w:rsidR="005435E8">
        <w:rPr>
          <w:rFonts w:ascii="Times New Roman" w:hAnsi="Times New Roman" w:cs="Times New Roman"/>
          <w:sz w:val="28"/>
          <w:szCs w:val="28"/>
          <w:lang w:val="ky-KG"/>
        </w:rPr>
        <w:t>у жөнүндө Убактылуу ж</w:t>
      </w:r>
      <w:r>
        <w:rPr>
          <w:rFonts w:ascii="Times New Roman" w:hAnsi="Times New Roman" w:cs="Times New Roman"/>
          <w:sz w:val="28"/>
          <w:szCs w:val="28"/>
          <w:lang w:val="ky-KG"/>
        </w:rPr>
        <w:t>обо</w:t>
      </w:r>
    </w:p>
    <w:p w:rsidR="00B84549" w:rsidRPr="005435E8" w:rsidRDefault="00B84549" w:rsidP="00B84549">
      <w:pPr>
        <w:pStyle w:val="tkZagolovok3"/>
        <w:spacing w:line="240" w:lineRule="auto"/>
        <w:contextualSpacing/>
        <w:rPr>
          <w:rFonts w:ascii="Times New Roman" w:hAnsi="Times New Roman" w:cs="Times New Roman"/>
          <w:sz w:val="28"/>
          <w:szCs w:val="28"/>
          <w:lang w:val="ky-KG"/>
        </w:rPr>
      </w:pPr>
      <w:bookmarkStart w:id="0" w:name="g1"/>
      <w:bookmarkEnd w:id="0"/>
      <w:r w:rsidRPr="00B84549">
        <w:rPr>
          <w:rFonts w:ascii="Times New Roman" w:hAnsi="Times New Roman" w:cs="Times New Roman"/>
          <w:sz w:val="28"/>
          <w:szCs w:val="28"/>
          <w:lang w:val="ky-KG"/>
        </w:rPr>
        <w:t>1-глава. Жалпы жоболор</w:t>
      </w:r>
    </w:p>
    <w:p w:rsidR="00B84549" w:rsidRPr="005435E8" w:rsidRDefault="00B84549" w:rsidP="00B84549">
      <w:pPr>
        <w:pStyle w:val="tkTekst"/>
        <w:spacing w:line="240" w:lineRule="auto"/>
        <w:contextualSpacing/>
        <w:rPr>
          <w:rFonts w:ascii="Times New Roman" w:hAnsi="Times New Roman" w:cs="Times New Roman"/>
          <w:sz w:val="28"/>
          <w:szCs w:val="28"/>
          <w:lang w:val="ky-KG"/>
        </w:rPr>
      </w:pPr>
      <w:r w:rsidRPr="00B84549">
        <w:rPr>
          <w:rFonts w:ascii="Times New Roman" w:hAnsi="Times New Roman" w:cs="Times New Roman"/>
          <w:sz w:val="28"/>
          <w:szCs w:val="28"/>
          <w:lang w:val="ky-KG"/>
        </w:rPr>
        <w:t xml:space="preserve">1. Ушул Акы төлөнүүчү коомдук жумуштарды уюштуруу жөнүндө </w:t>
      </w:r>
      <w:r w:rsidR="005435E8">
        <w:rPr>
          <w:rFonts w:ascii="Times New Roman" w:hAnsi="Times New Roman" w:cs="Times New Roman"/>
          <w:sz w:val="28"/>
          <w:szCs w:val="28"/>
          <w:lang w:val="ky-KG"/>
        </w:rPr>
        <w:t xml:space="preserve">Убактылуу </w:t>
      </w:r>
      <w:r w:rsidRPr="00B84549">
        <w:rPr>
          <w:rFonts w:ascii="Times New Roman" w:hAnsi="Times New Roman" w:cs="Times New Roman"/>
          <w:sz w:val="28"/>
          <w:szCs w:val="28"/>
          <w:lang w:val="ky-KG"/>
        </w:rPr>
        <w:t>жобо акы төлөнүүчү коомдук жумуштарды жүргүзүүнүн Кыргыз Республикасынын баардык аймагындагы бирдей тартибин жана шарттарын аныктайт.</w:t>
      </w:r>
    </w:p>
    <w:p w:rsidR="00B84549" w:rsidRPr="005435E8" w:rsidRDefault="00B84549" w:rsidP="00B84549">
      <w:pPr>
        <w:pStyle w:val="tkTekst"/>
        <w:spacing w:line="240" w:lineRule="auto"/>
        <w:contextualSpacing/>
        <w:rPr>
          <w:rFonts w:ascii="Times New Roman" w:hAnsi="Times New Roman" w:cs="Times New Roman"/>
          <w:sz w:val="28"/>
          <w:szCs w:val="28"/>
          <w:lang w:val="ky-KG"/>
        </w:rPr>
      </w:pPr>
      <w:r w:rsidRPr="00B84549">
        <w:rPr>
          <w:rFonts w:ascii="Times New Roman" w:hAnsi="Times New Roman" w:cs="Times New Roman"/>
          <w:sz w:val="28"/>
          <w:szCs w:val="28"/>
          <w:lang w:val="ky-KG"/>
        </w:rPr>
        <w:t>2. Акы төлөнүүчү коомдук жумуштар төмөнкү багыттар боюнча ишке ашырылат:</w:t>
      </w:r>
    </w:p>
    <w:p w:rsidR="00B84549" w:rsidRPr="005435E8" w:rsidRDefault="00B84549" w:rsidP="00B84549">
      <w:pPr>
        <w:pStyle w:val="tkTekst"/>
        <w:spacing w:line="240" w:lineRule="auto"/>
        <w:contextualSpacing/>
        <w:rPr>
          <w:rFonts w:ascii="Times New Roman" w:hAnsi="Times New Roman" w:cs="Times New Roman"/>
          <w:sz w:val="28"/>
          <w:szCs w:val="28"/>
          <w:lang w:val="ky-KG"/>
        </w:rPr>
      </w:pPr>
      <w:r w:rsidRPr="00B84549">
        <w:rPr>
          <w:rFonts w:ascii="Times New Roman" w:hAnsi="Times New Roman" w:cs="Times New Roman"/>
          <w:sz w:val="28"/>
          <w:szCs w:val="28"/>
          <w:lang w:val="ky-KG"/>
        </w:rPr>
        <w:t>- мектептерди, бала бакчаларды, китепканаларды, саламаттык сактоо, социалдык коргоо, маданият жана спорт мекемелерин оңдоо;</w:t>
      </w:r>
    </w:p>
    <w:p w:rsidR="00B84549" w:rsidRPr="00B84549" w:rsidRDefault="00B84549" w:rsidP="00B84549">
      <w:pPr>
        <w:pStyle w:val="tkTekst"/>
        <w:spacing w:line="240" w:lineRule="auto"/>
        <w:contextualSpacing/>
        <w:rPr>
          <w:rFonts w:ascii="Times New Roman" w:hAnsi="Times New Roman" w:cs="Times New Roman"/>
          <w:sz w:val="28"/>
          <w:szCs w:val="28"/>
        </w:rPr>
      </w:pPr>
      <w:r w:rsidRPr="00B84549">
        <w:rPr>
          <w:rFonts w:ascii="Times New Roman" w:hAnsi="Times New Roman" w:cs="Times New Roman"/>
          <w:sz w:val="28"/>
          <w:szCs w:val="28"/>
          <w:lang w:val="ky-KG"/>
        </w:rPr>
        <w:t>- калкты каттоо, социологиялык иликтөөлөр;</w:t>
      </w:r>
    </w:p>
    <w:p w:rsidR="00B84549" w:rsidRPr="00B84549" w:rsidRDefault="00B84549" w:rsidP="00B84549">
      <w:pPr>
        <w:pStyle w:val="tkTekst"/>
        <w:spacing w:line="240" w:lineRule="auto"/>
        <w:contextualSpacing/>
        <w:rPr>
          <w:rFonts w:ascii="Times New Roman" w:hAnsi="Times New Roman" w:cs="Times New Roman"/>
          <w:sz w:val="28"/>
          <w:szCs w:val="28"/>
        </w:rPr>
      </w:pPr>
      <w:r w:rsidRPr="00B84549">
        <w:rPr>
          <w:rFonts w:ascii="Times New Roman" w:hAnsi="Times New Roman" w:cs="Times New Roman"/>
          <w:sz w:val="28"/>
          <w:szCs w:val="28"/>
          <w:lang w:val="ky-KG"/>
        </w:rPr>
        <w:t>- социалдык-маданий багыттагы объекттерди: архитектуралык эстеликтерди, музейлерди, комплекстерди реконструкциялоо;</w:t>
      </w:r>
    </w:p>
    <w:p w:rsidR="00B84549" w:rsidRPr="00B84549" w:rsidRDefault="00B84549" w:rsidP="00B84549">
      <w:pPr>
        <w:pStyle w:val="tkTekst"/>
        <w:spacing w:line="240" w:lineRule="auto"/>
        <w:contextualSpacing/>
        <w:rPr>
          <w:rFonts w:ascii="Times New Roman" w:hAnsi="Times New Roman" w:cs="Times New Roman"/>
          <w:sz w:val="28"/>
          <w:szCs w:val="28"/>
        </w:rPr>
      </w:pPr>
      <w:r w:rsidRPr="00B84549">
        <w:rPr>
          <w:rFonts w:ascii="Times New Roman" w:hAnsi="Times New Roman" w:cs="Times New Roman"/>
          <w:sz w:val="28"/>
          <w:szCs w:val="28"/>
          <w:lang w:val="ky-KG"/>
        </w:rPr>
        <w:t>- аймактарды жашылдандыруу жана көрктөндүрүү, токой чарбасын, эс алуу жана туризм зоналарын өнүктүрүү;</w:t>
      </w:r>
    </w:p>
    <w:p w:rsidR="00B84549" w:rsidRPr="00B84549" w:rsidRDefault="00B84549" w:rsidP="00B84549">
      <w:pPr>
        <w:pStyle w:val="tkTekst"/>
        <w:spacing w:line="240" w:lineRule="auto"/>
        <w:contextualSpacing/>
        <w:rPr>
          <w:rFonts w:ascii="Times New Roman" w:hAnsi="Times New Roman" w:cs="Times New Roman"/>
          <w:sz w:val="28"/>
          <w:szCs w:val="28"/>
        </w:rPr>
      </w:pPr>
      <w:r w:rsidRPr="00B84549">
        <w:rPr>
          <w:rFonts w:ascii="Times New Roman" w:hAnsi="Times New Roman" w:cs="Times New Roman"/>
          <w:sz w:val="28"/>
          <w:szCs w:val="28"/>
          <w:lang w:val="ky-KG"/>
        </w:rPr>
        <w:t>- суу түтүктөрүн, газ, канализация жана башка коммуникацияларды оңдоо жана калыбына келтирүү, жолдорду, көпүрөлөрдү ж.б. оңдоо;</w:t>
      </w:r>
    </w:p>
    <w:p w:rsidR="00B84549" w:rsidRPr="00B84549" w:rsidRDefault="00B84549" w:rsidP="00B84549">
      <w:pPr>
        <w:pStyle w:val="tkTekst"/>
        <w:spacing w:line="240" w:lineRule="auto"/>
        <w:contextualSpacing/>
        <w:rPr>
          <w:rFonts w:ascii="Times New Roman" w:hAnsi="Times New Roman" w:cs="Times New Roman"/>
          <w:sz w:val="28"/>
          <w:szCs w:val="28"/>
        </w:rPr>
      </w:pPr>
      <w:r w:rsidRPr="00B84549">
        <w:rPr>
          <w:rFonts w:ascii="Times New Roman" w:hAnsi="Times New Roman" w:cs="Times New Roman"/>
          <w:sz w:val="28"/>
          <w:szCs w:val="28"/>
          <w:lang w:val="ky-KG"/>
        </w:rPr>
        <w:t>- айыл чарба ирригациялык, токой чарбасындагы иштерди өткөрүү;</w:t>
      </w:r>
    </w:p>
    <w:p w:rsidR="00B84549" w:rsidRPr="00B84549" w:rsidRDefault="00B84549" w:rsidP="00B84549">
      <w:pPr>
        <w:pStyle w:val="tkTekst"/>
        <w:spacing w:line="240" w:lineRule="auto"/>
        <w:contextualSpacing/>
        <w:rPr>
          <w:rFonts w:ascii="Times New Roman" w:hAnsi="Times New Roman" w:cs="Times New Roman"/>
          <w:sz w:val="28"/>
          <w:szCs w:val="28"/>
        </w:rPr>
      </w:pPr>
      <w:r w:rsidRPr="00B84549">
        <w:rPr>
          <w:rFonts w:ascii="Times New Roman" w:hAnsi="Times New Roman" w:cs="Times New Roman"/>
          <w:sz w:val="28"/>
          <w:szCs w:val="28"/>
          <w:lang w:val="ky-KG"/>
        </w:rPr>
        <w:t>- алыскы аймактардын иш менен камсыз болбогон калкын тейлөө (агенттер катарында);</w:t>
      </w:r>
    </w:p>
    <w:p w:rsidR="00B84549" w:rsidRPr="00B84549" w:rsidRDefault="00B84549" w:rsidP="00B84549">
      <w:pPr>
        <w:pStyle w:val="tkTekst"/>
        <w:spacing w:line="240" w:lineRule="auto"/>
        <w:contextualSpacing/>
        <w:rPr>
          <w:rFonts w:ascii="Times New Roman" w:hAnsi="Times New Roman" w:cs="Times New Roman"/>
          <w:sz w:val="28"/>
          <w:szCs w:val="28"/>
        </w:rPr>
      </w:pPr>
      <w:r w:rsidRPr="00B84549">
        <w:rPr>
          <w:rFonts w:ascii="Times New Roman" w:hAnsi="Times New Roman" w:cs="Times New Roman"/>
          <w:sz w:val="28"/>
          <w:szCs w:val="28"/>
          <w:lang w:val="ky-KG"/>
        </w:rPr>
        <w:t>- эмгектенүүнүн башка багыттары боюнча.</w:t>
      </w:r>
    </w:p>
    <w:p w:rsidR="00B84549" w:rsidRPr="00B84549" w:rsidRDefault="00B84549" w:rsidP="00B84549">
      <w:pPr>
        <w:pStyle w:val="tkTekst"/>
        <w:spacing w:line="240" w:lineRule="auto"/>
        <w:contextualSpacing/>
        <w:rPr>
          <w:rFonts w:ascii="Times New Roman" w:hAnsi="Times New Roman" w:cs="Times New Roman"/>
          <w:sz w:val="28"/>
          <w:szCs w:val="28"/>
        </w:rPr>
      </w:pPr>
      <w:r w:rsidRPr="00B84549">
        <w:rPr>
          <w:rFonts w:ascii="Times New Roman" w:hAnsi="Times New Roman" w:cs="Times New Roman"/>
          <w:sz w:val="28"/>
          <w:szCs w:val="28"/>
          <w:lang w:val="ky-KG"/>
        </w:rPr>
        <w:t>3. Калкты иш менен камсыз кылууга көмөктөшүү чөйрөсүндөгү ыйгарым укуктуу мамлекеттик органдардын аймактык бөлүнүштөрүндө (мындан ары - ыйгарым укуктуу органдын аймактык бөлүнүшү) иш издөө максатында катталган жарандар акы төлөнүүчү коомдук жумуштарга катышууга укуктуу.</w:t>
      </w:r>
    </w:p>
    <w:p w:rsidR="00B84549" w:rsidRPr="00B84549" w:rsidRDefault="00B84549" w:rsidP="00B84549">
      <w:pPr>
        <w:pStyle w:val="tkTekst"/>
        <w:spacing w:line="240" w:lineRule="auto"/>
        <w:contextualSpacing/>
        <w:rPr>
          <w:rFonts w:ascii="Times New Roman" w:hAnsi="Times New Roman" w:cs="Times New Roman"/>
          <w:sz w:val="28"/>
          <w:szCs w:val="28"/>
        </w:rPr>
      </w:pPr>
      <w:r w:rsidRPr="00B84549">
        <w:rPr>
          <w:rFonts w:ascii="Times New Roman" w:hAnsi="Times New Roman" w:cs="Times New Roman"/>
          <w:sz w:val="28"/>
          <w:szCs w:val="28"/>
          <w:lang w:val="ky-KG"/>
        </w:rPr>
        <w:t>4. Акы төлөнүүчү коомдук жумуштарга катышууга жумушсуздук боюнча жөлөкпул албаган, ошондой эле ыйгарым укуктуу органдын аймактык бөлүнүшүндө 6 айдан ашык каттоодо турган, өзүнүн багуусунда 16 жашка чейинки курактагы үчтөн ашык баласы бар расмий жумушсуздар артыкчылык укугун пайдаланышат.</w:t>
      </w:r>
    </w:p>
    <w:p w:rsidR="00B84549" w:rsidRPr="00B84549" w:rsidRDefault="00B84549" w:rsidP="00B84549">
      <w:pPr>
        <w:pStyle w:val="tkZagolovok3"/>
        <w:spacing w:line="240" w:lineRule="auto"/>
        <w:contextualSpacing/>
        <w:rPr>
          <w:rFonts w:ascii="Times New Roman" w:hAnsi="Times New Roman" w:cs="Times New Roman"/>
          <w:sz w:val="28"/>
          <w:szCs w:val="28"/>
        </w:rPr>
      </w:pPr>
      <w:bookmarkStart w:id="1" w:name="g2"/>
      <w:bookmarkEnd w:id="1"/>
      <w:r w:rsidRPr="00B84549">
        <w:rPr>
          <w:rFonts w:ascii="Times New Roman" w:hAnsi="Times New Roman" w:cs="Times New Roman"/>
          <w:sz w:val="28"/>
          <w:szCs w:val="28"/>
          <w:lang w:val="ky-KG"/>
        </w:rPr>
        <w:t>2-глава. Акы төлөнүүчү коомдук жумуштарды уюштуруунун тартиби жана мөөнөтү</w:t>
      </w:r>
    </w:p>
    <w:p w:rsidR="00B84549" w:rsidRPr="00B84549" w:rsidRDefault="00B84549" w:rsidP="00B84549">
      <w:pPr>
        <w:pStyle w:val="tkTekst"/>
        <w:spacing w:line="240" w:lineRule="auto"/>
        <w:contextualSpacing/>
        <w:rPr>
          <w:rFonts w:ascii="Times New Roman" w:hAnsi="Times New Roman" w:cs="Times New Roman"/>
          <w:sz w:val="28"/>
          <w:szCs w:val="28"/>
        </w:rPr>
      </w:pPr>
      <w:r w:rsidRPr="00B84549">
        <w:rPr>
          <w:rFonts w:ascii="Times New Roman" w:hAnsi="Times New Roman" w:cs="Times New Roman"/>
          <w:sz w:val="28"/>
          <w:szCs w:val="28"/>
          <w:lang w:val="ky-KG"/>
        </w:rPr>
        <w:t xml:space="preserve">5. Калкты убактылуу иш менен камсыз кылуу максатында жергиликтүү мамлекеттик администрациялар, менчигинин түрүнө </w:t>
      </w:r>
      <w:r w:rsidRPr="00B84549">
        <w:rPr>
          <w:rFonts w:ascii="Times New Roman" w:hAnsi="Times New Roman" w:cs="Times New Roman"/>
          <w:sz w:val="28"/>
          <w:szCs w:val="28"/>
          <w:lang w:val="ky-KG"/>
        </w:rPr>
        <w:lastRenderedPageBreak/>
        <w:t>карабастан ишканалар, мекемелер жана уюмдар ыйгарым укуктуу мамлекеттик органдын аймактык бөлүнүшүнүн катышуусу менен акы төлөнүүчү коомдук жумуштарды уюштурушат.</w:t>
      </w:r>
    </w:p>
    <w:p w:rsidR="00B84549" w:rsidRPr="00B84549" w:rsidRDefault="00B84549" w:rsidP="00B84549">
      <w:pPr>
        <w:pStyle w:val="tkTekst"/>
        <w:spacing w:line="240" w:lineRule="auto"/>
        <w:contextualSpacing/>
        <w:rPr>
          <w:rFonts w:ascii="Times New Roman" w:hAnsi="Times New Roman" w:cs="Times New Roman"/>
          <w:sz w:val="28"/>
          <w:szCs w:val="28"/>
        </w:rPr>
      </w:pPr>
      <w:r w:rsidRPr="00B84549">
        <w:rPr>
          <w:rFonts w:ascii="Times New Roman" w:hAnsi="Times New Roman" w:cs="Times New Roman"/>
          <w:sz w:val="28"/>
          <w:szCs w:val="28"/>
          <w:lang w:val="ky-KG"/>
        </w:rPr>
        <w:t>Жергиликтүү өз алдынча башкаруу органдары берилген мамлекеттик ыйгарым укуктардын алкагында акы төлөнүүчү коомдук иштерди келишимдик негизде уюштурат.</w:t>
      </w:r>
    </w:p>
    <w:p w:rsidR="00B84549" w:rsidRPr="00B84549" w:rsidRDefault="00B84549" w:rsidP="00B84549">
      <w:pPr>
        <w:pStyle w:val="tkTekst"/>
        <w:spacing w:line="240" w:lineRule="auto"/>
        <w:contextualSpacing/>
        <w:rPr>
          <w:rFonts w:ascii="Times New Roman" w:hAnsi="Times New Roman" w:cs="Times New Roman"/>
          <w:sz w:val="28"/>
          <w:szCs w:val="28"/>
        </w:rPr>
      </w:pPr>
      <w:r w:rsidRPr="00B84549">
        <w:rPr>
          <w:rFonts w:ascii="Times New Roman" w:hAnsi="Times New Roman" w:cs="Times New Roman"/>
          <w:sz w:val="28"/>
          <w:szCs w:val="28"/>
          <w:lang w:val="ky-KG"/>
        </w:rPr>
        <w:t>Акы төлөнүүчү коомдук жумуштар ыйгарым укуктуу органдын аймактык бөлүнүштөрүндө уюштурулган учурлардан тышкары, бул жумуштарды уюштуруу үчүн ыйгарым укуктуу органдын аймактык бөлүнүштөрү менен иш берүүчүнүн ортосунда келишим түзүлөт.</w:t>
      </w:r>
    </w:p>
    <w:p w:rsidR="00B84549" w:rsidRPr="00B84549" w:rsidRDefault="00B84549" w:rsidP="00B84549">
      <w:pPr>
        <w:pStyle w:val="tkTekst"/>
        <w:spacing w:line="240" w:lineRule="auto"/>
        <w:contextualSpacing/>
        <w:rPr>
          <w:rFonts w:ascii="Times New Roman" w:hAnsi="Times New Roman" w:cs="Times New Roman"/>
          <w:sz w:val="28"/>
          <w:szCs w:val="28"/>
        </w:rPr>
      </w:pPr>
      <w:r w:rsidRPr="00B84549">
        <w:rPr>
          <w:rFonts w:ascii="Times New Roman" w:hAnsi="Times New Roman" w:cs="Times New Roman"/>
          <w:sz w:val="28"/>
          <w:szCs w:val="28"/>
          <w:lang w:val="ky-KG"/>
        </w:rPr>
        <w:t>Келишимде коомдук иштерди аткаруу боюнча тараптардын укуктары жана милдеттери аныкталат, атап айтканда:</w:t>
      </w:r>
    </w:p>
    <w:p w:rsidR="00B84549" w:rsidRPr="00B84549" w:rsidRDefault="00B84549" w:rsidP="00B84549">
      <w:pPr>
        <w:pStyle w:val="tkTekst"/>
        <w:spacing w:line="240" w:lineRule="auto"/>
        <w:contextualSpacing/>
        <w:rPr>
          <w:rFonts w:ascii="Times New Roman" w:hAnsi="Times New Roman" w:cs="Times New Roman"/>
          <w:sz w:val="28"/>
          <w:szCs w:val="28"/>
        </w:rPr>
      </w:pPr>
      <w:r w:rsidRPr="00B84549">
        <w:rPr>
          <w:rFonts w:ascii="Times New Roman" w:hAnsi="Times New Roman" w:cs="Times New Roman"/>
          <w:sz w:val="28"/>
          <w:szCs w:val="28"/>
          <w:lang w:val="ky-KG"/>
        </w:rPr>
        <w:t>- жумуштардын түрлөрү, көлөмү жана аткаруу мөөнөттөрү;</w:t>
      </w:r>
    </w:p>
    <w:p w:rsidR="00B84549" w:rsidRPr="00B84549" w:rsidRDefault="00B84549" w:rsidP="00B84549">
      <w:pPr>
        <w:pStyle w:val="tkTekst"/>
        <w:spacing w:line="240" w:lineRule="auto"/>
        <w:contextualSpacing/>
        <w:rPr>
          <w:rFonts w:ascii="Times New Roman" w:hAnsi="Times New Roman" w:cs="Times New Roman"/>
          <w:sz w:val="28"/>
          <w:szCs w:val="28"/>
        </w:rPr>
      </w:pPr>
      <w:r w:rsidRPr="00B84549">
        <w:rPr>
          <w:rFonts w:ascii="Times New Roman" w:hAnsi="Times New Roman" w:cs="Times New Roman"/>
          <w:sz w:val="28"/>
          <w:szCs w:val="28"/>
          <w:lang w:val="ky-KG"/>
        </w:rPr>
        <w:t>- тартылган жумушчулардын саны;</w:t>
      </w:r>
    </w:p>
    <w:p w:rsidR="00B84549" w:rsidRPr="00B84549" w:rsidRDefault="00B84549" w:rsidP="00B84549">
      <w:pPr>
        <w:pStyle w:val="tkTekst"/>
        <w:spacing w:line="240" w:lineRule="auto"/>
        <w:contextualSpacing/>
        <w:rPr>
          <w:rFonts w:ascii="Times New Roman" w:hAnsi="Times New Roman" w:cs="Times New Roman"/>
          <w:sz w:val="28"/>
          <w:szCs w:val="28"/>
        </w:rPr>
      </w:pPr>
      <w:r w:rsidRPr="00B84549">
        <w:rPr>
          <w:rFonts w:ascii="Times New Roman" w:hAnsi="Times New Roman" w:cs="Times New Roman"/>
          <w:sz w:val="28"/>
          <w:szCs w:val="28"/>
          <w:lang w:val="ky-KG"/>
        </w:rPr>
        <w:t>- эмгек акы жана каржылоо булактары;</w:t>
      </w:r>
    </w:p>
    <w:p w:rsidR="00B84549" w:rsidRPr="00B84549" w:rsidRDefault="00B84549" w:rsidP="00B84549">
      <w:pPr>
        <w:pStyle w:val="tkTekst"/>
        <w:spacing w:line="240" w:lineRule="auto"/>
        <w:contextualSpacing/>
        <w:rPr>
          <w:rFonts w:ascii="Times New Roman" w:hAnsi="Times New Roman" w:cs="Times New Roman"/>
          <w:sz w:val="28"/>
          <w:szCs w:val="28"/>
        </w:rPr>
      </w:pPr>
      <w:r w:rsidRPr="00B84549">
        <w:rPr>
          <w:rFonts w:ascii="Times New Roman" w:hAnsi="Times New Roman" w:cs="Times New Roman"/>
          <w:sz w:val="28"/>
          <w:szCs w:val="28"/>
          <w:lang w:val="ky-KG"/>
        </w:rPr>
        <w:t>- жумушчуларды жабдуулар, аспаптар жана эмгек милдеттерин аткаруу үчүн керектүү болгон башка каражаттар менен камсыз кылуу чыгымдары.</w:t>
      </w:r>
    </w:p>
    <w:p w:rsidR="00B84549" w:rsidRPr="00B84549" w:rsidRDefault="00B84549" w:rsidP="00B84549">
      <w:pPr>
        <w:pStyle w:val="tkTekst"/>
        <w:spacing w:line="240" w:lineRule="auto"/>
        <w:contextualSpacing/>
        <w:rPr>
          <w:rFonts w:ascii="Times New Roman" w:hAnsi="Times New Roman" w:cs="Times New Roman"/>
          <w:sz w:val="28"/>
          <w:szCs w:val="28"/>
        </w:rPr>
      </w:pPr>
      <w:r w:rsidRPr="00B84549">
        <w:rPr>
          <w:rFonts w:ascii="Times New Roman" w:hAnsi="Times New Roman" w:cs="Times New Roman"/>
          <w:sz w:val="28"/>
          <w:szCs w:val="28"/>
          <w:lang w:val="ky-KG"/>
        </w:rPr>
        <w:t>6. Иш берүүчү келишимге ылайык жумуштарды уюштурууга жана аткарууга жоопкерчилик тартат.</w:t>
      </w:r>
    </w:p>
    <w:p w:rsidR="00B84549" w:rsidRPr="00B84549" w:rsidRDefault="00B84549" w:rsidP="00B84549">
      <w:pPr>
        <w:pStyle w:val="tkTekst"/>
        <w:spacing w:line="240" w:lineRule="auto"/>
        <w:contextualSpacing/>
        <w:rPr>
          <w:rFonts w:ascii="Times New Roman" w:hAnsi="Times New Roman" w:cs="Times New Roman"/>
          <w:sz w:val="28"/>
          <w:szCs w:val="28"/>
        </w:rPr>
      </w:pPr>
      <w:r w:rsidRPr="00B84549">
        <w:rPr>
          <w:rFonts w:ascii="Times New Roman" w:hAnsi="Times New Roman" w:cs="Times New Roman"/>
          <w:sz w:val="28"/>
          <w:szCs w:val="28"/>
          <w:lang w:val="ky-KG"/>
        </w:rPr>
        <w:t xml:space="preserve">7. Расмий жумушсуздарды жана жумуш издеген жарандарды ыйгарым укуктуу органдын аймактык бөлүнүштөрү жыл ичинде </w:t>
      </w:r>
      <w:r w:rsidR="005435E8">
        <w:rPr>
          <w:rFonts w:ascii="Times New Roman" w:hAnsi="Times New Roman" w:cs="Times New Roman"/>
          <w:sz w:val="28"/>
          <w:szCs w:val="28"/>
          <w:lang w:val="ky-KG"/>
        </w:rPr>
        <w:t>2</w:t>
      </w:r>
      <w:r w:rsidRPr="00B84549">
        <w:rPr>
          <w:rFonts w:ascii="Times New Roman" w:hAnsi="Times New Roman" w:cs="Times New Roman"/>
          <w:sz w:val="28"/>
          <w:szCs w:val="28"/>
          <w:lang w:val="ky-KG"/>
        </w:rPr>
        <w:t xml:space="preserve"> айдан ашпаган жалпы узактыкта акы төлөнүүчү коомдук жумуштарга жибериши мүмкүн.</w:t>
      </w:r>
    </w:p>
    <w:p w:rsidR="00B84549" w:rsidRPr="00B84549" w:rsidRDefault="00B84549" w:rsidP="00B84549">
      <w:pPr>
        <w:pStyle w:val="tkTekst"/>
        <w:spacing w:line="240" w:lineRule="auto"/>
        <w:contextualSpacing/>
        <w:rPr>
          <w:rFonts w:ascii="Times New Roman" w:hAnsi="Times New Roman" w:cs="Times New Roman"/>
          <w:sz w:val="28"/>
          <w:szCs w:val="28"/>
          <w:lang w:val="ky-KG"/>
        </w:rPr>
      </w:pPr>
      <w:r w:rsidRPr="00B84549">
        <w:rPr>
          <w:rFonts w:ascii="Times New Roman" w:hAnsi="Times New Roman" w:cs="Times New Roman"/>
          <w:sz w:val="28"/>
          <w:szCs w:val="28"/>
          <w:lang w:val="ky-KG"/>
        </w:rPr>
        <w:t>8. Жарандар коомдук жумуштарга өздөрүнүн макулдугу менен гана катышат. Коомдук жумуштарга жиберүүдө жарандардын ден соолугу, жаш курагы, кесиптик жана башка жеке өзгөчөлүктөрү эске алынат.</w:t>
      </w:r>
    </w:p>
    <w:p w:rsidR="00B84549" w:rsidRPr="00B84549" w:rsidRDefault="00B84549" w:rsidP="00B84549">
      <w:pPr>
        <w:pStyle w:val="tkTekst"/>
        <w:spacing w:line="240" w:lineRule="auto"/>
        <w:contextualSpacing/>
        <w:rPr>
          <w:rFonts w:ascii="Times New Roman" w:hAnsi="Times New Roman" w:cs="Times New Roman"/>
          <w:sz w:val="28"/>
          <w:szCs w:val="28"/>
          <w:lang w:val="ky-KG"/>
        </w:rPr>
      </w:pPr>
      <w:r w:rsidRPr="00B84549">
        <w:rPr>
          <w:rFonts w:ascii="Times New Roman" w:hAnsi="Times New Roman" w:cs="Times New Roman"/>
          <w:sz w:val="28"/>
          <w:szCs w:val="28"/>
          <w:lang w:val="ky-KG"/>
        </w:rPr>
        <w:t>9. Расмий жумушсуздарды жана жумуш издеген жарандарды ыйгарым укуктуу органдын аймактык бөлүнүшүнө жумушка тартуу учурларынан тышкары, иш берүүчү менен түзүлгөн келишимге ылайык ыйгарым укуктуу органдын аймактык бөлүнүшү расмий жумушсуздарга жана жумуш издеген жарандарга акы төлөнүүчү коомдук жумуштарга катышуу жана андан ары эки тараптуу келишим түзүү үчүн акы төлөнүүчү коомдук жумуштарга катышууга жолдомо берет.</w:t>
      </w:r>
    </w:p>
    <w:p w:rsidR="00B84549" w:rsidRPr="00B84549" w:rsidRDefault="00B84549" w:rsidP="00B84549">
      <w:pPr>
        <w:pStyle w:val="tkTekst"/>
        <w:spacing w:line="240" w:lineRule="auto"/>
        <w:contextualSpacing/>
        <w:rPr>
          <w:rFonts w:ascii="Times New Roman" w:hAnsi="Times New Roman" w:cs="Times New Roman"/>
          <w:sz w:val="28"/>
          <w:szCs w:val="28"/>
          <w:lang w:val="ky-KG"/>
        </w:rPr>
      </w:pPr>
      <w:r w:rsidRPr="00B84549">
        <w:rPr>
          <w:rFonts w:ascii="Times New Roman" w:hAnsi="Times New Roman" w:cs="Times New Roman"/>
          <w:sz w:val="28"/>
          <w:szCs w:val="28"/>
          <w:lang w:val="ky-KG"/>
        </w:rPr>
        <w:t>Ыйгарым укуктуу органдын аймактык бөлүнүшү акы төлөнүүчү коомдук жумуштарга катышуу үчүн жумушсузга берген жолдомосу аны жумушка кабыл алууга негиз болуп саналат.</w:t>
      </w:r>
    </w:p>
    <w:p w:rsidR="00B84549" w:rsidRPr="00B84549" w:rsidRDefault="00B84549" w:rsidP="00B84549">
      <w:pPr>
        <w:pStyle w:val="tkTekst"/>
        <w:spacing w:line="240" w:lineRule="auto"/>
        <w:contextualSpacing/>
        <w:rPr>
          <w:rFonts w:ascii="Times New Roman" w:hAnsi="Times New Roman" w:cs="Times New Roman"/>
          <w:sz w:val="28"/>
          <w:szCs w:val="28"/>
          <w:lang w:val="ky-KG"/>
        </w:rPr>
      </w:pPr>
      <w:r w:rsidRPr="00B84549">
        <w:rPr>
          <w:rFonts w:ascii="Times New Roman" w:hAnsi="Times New Roman" w:cs="Times New Roman"/>
          <w:sz w:val="28"/>
          <w:szCs w:val="28"/>
          <w:lang w:val="ky-KG"/>
        </w:rPr>
        <w:t>10. Иш берүүчү коомдук жумуштарга катышууну каалаган адамдар менен эмгек мыйзамдарына ылайык мөөнөттүү эмгек келишимин түзөт.</w:t>
      </w:r>
    </w:p>
    <w:p w:rsidR="00B84549" w:rsidRPr="00B84549" w:rsidRDefault="00B84549" w:rsidP="00B84549">
      <w:pPr>
        <w:pStyle w:val="tkTekst"/>
        <w:spacing w:line="240" w:lineRule="auto"/>
        <w:contextualSpacing/>
        <w:rPr>
          <w:rFonts w:ascii="Times New Roman" w:hAnsi="Times New Roman" w:cs="Times New Roman"/>
          <w:sz w:val="28"/>
          <w:szCs w:val="28"/>
          <w:lang w:val="ky-KG"/>
        </w:rPr>
      </w:pPr>
      <w:r w:rsidRPr="00B84549">
        <w:rPr>
          <w:rFonts w:ascii="Times New Roman" w:hAnsi="Times New Roman" w:cs="Times New Roman"/>
          <w:sz w:val="28"/>
          <w:szCs w:val="28"/>
          <w:lang w:val="ky-KG"/>
        </w:rPr>
        <w:t>Жумушсуз туруктуу жумушка орношкон учурда мөөнөттүү эмгек келишими мөөнөтүнөн мурда бузулушу мүмкүн.</w:t>
      </w:r>
    </w:p>
    <w:p w:rsidR="00B84549" w:rsidRPr="00B84549" w:rsidRDefault="00B84549" w:rsidP="00B84549">
      <w:pPr>
        <w:pStyle w:val="tkTekst"/>
        <w:spacing w:line="240" w:lineRule="auto"/>
        <w:contextualSpacing/>
        <w:rPr>
          <w:rFonts w:ascii="Times New Roman" w:hAnsi="Times New Roman" w:cs="Times New Roman"/>
          <w:sz w:val="28"/>
          <w:szCs w:val="28"/>
          <w:lang w:val="ky-KG"/>
        </w:rPr>
      </w:pPr>
      <w:r w:rsidRPr="00B84549">
        <w:rPr>
          <w:rFonts w:ascii="Times New Roman" w:hAnsi="Times New Roman" w:cs="Times New Roman"/>
          <w:sz w:val="28"/>
          <w:szCs w:val="28"/>
          <w:lang w:val="ky-KG"/>
        </w:rPr>
        <w:t>11. Жумушсуз жана жумуш издеген жаран коомдук акы төлөнүүчү жумуштарга катышкан мезгилде ыйгарым укуктуу органдын аймактык бөлүнүшү аларга туруктуу жумушту издөөнү уланта берет.</w:t>
      </w:r>
    </w:p>
    <w:p w:rsidR="00B84549" w:rsidRPr="00B84549" w:rsidRDefault="00B84549" w:rsidP="00B84549">
      <w:pPr>
        <w:pStyle w:val="tkTekst"/>
        <w:spacing w:line="240" w:lineRule="auto"/>
        <w:contextualSpacing/>
        <w:rPr>
          <w:rFonts w:ascii="Times New Roman" w:hAnsi="Times New Roman" w:cs="Times New Roman"/>
          <w:sz w:val="28"/>
          <w:szCs w:val="28"/>
          <w:lang w:val="ky-KG"/>
        </w:rPr>
      </w:pPr>
      <w:r w:rsidRPr="00B84549">
        <w:rPr>
          <w:rFonts w:ascii="Times New Roman" w:hAnsi="Times New Roman" w:cs="Times New Roman"/>
          <w:sz w:val="28"/>
          <w:szCs w:val="28"/>
          <w:lang w:val="ky-KG"/>
        </w:rPr>
        <w:t xml:space="preserve">12. Жумушсуздун демилгеси менен эмгек келишими бузулган учурда иш берүүчү себебин көрсөтүү менен жумушсуз иштен бошотулган күндөн </w:t>
      </w:r>
      <w:r w:rsidRPr="00B84549">
        <w:rPr>
          <w:rFonts w:ascii="Times New Roman" w:hAnsi="Times New Roman" w:cs="Times New Roman"/>
          <w:sz w:val="28"/>
          <w:szCs w:val="28"/>
          <w:lang w:val="ky-KG"/>
        </w:rPr>
        <w:lastRenderedPageBreak/>
        <w:t>тартып үч күндүк мөөнөттө бул тууралуу ыйгарым укуктуу органдын аймактык бөлүнүшүн маалымдоого милдеттүү.</w:t>
      </w:r>
    </w:p>
    <w:p w:rsidR="00B84549" w:rsidRPr="00B84549" w:rsidRDefault="00B84549" w:rsidP="00B84549">
      <w:pPr>
        <w:pStyle w:val="tkTekst"/>
        <w:spacing w:line="240" w:lineRule="auto"/>
        <w:contextualSpacing/>
        <w:rPr>
          <w:rFonts w:ascii="Times New Roman" w:hAnsi="Times New Roman" w:cs="Times New Roman"/>
          <w:sz w:val="28"/>
          <w:szCs w:val="28"/>
          <w:lang w:val="ky-KG"/>
        </w:rPr>
      </w:pPr>
      <w:r w:rsidRPr="00B84549">
        <w:rPr>
          <w:rFonts w:ascii="Times New Roman" w:hAnsi="Times New Roman" w:cs="Times New Roman"/>
          <w:sz w:val="28"/>
          <w:szCs w:val="28"/>
          <w:lang w:val="ky-KG"/>
        </w:rPr>
        <w:t>13. Иш берүүчү акы төлөнүүчү коомдук жумуштарга катышкан ар бир жумушчунун аталган иш берүүчүдө иш жүзүндө иштеген жумуш убактысына эсеп жүргүзөт жана аягында аткарылган иштердин актысын түзөт. Жумушка келгендиги жана андан кеткендиги белгиленген формадагы жумуш убактысын колдонуу табелинде эсепке алынат.</w:t>
      </w:r>
    </w:p>
    <w:p w:rsidR="00B84549" w:rsidRPr="00B84549" w:rsidRDefault="00B84549" w:rsidP="00B84549">
      <w:pPr>
        <w:pStyle w:val="tkTekst"/>
        <w:spacing w:line="240" w:lineRule="auto"/>
        <w:contextualSpacing/>
        <w:rPr>
          <w:rFonts w:ascii="Times New Roman" w:hAnsi="Times New Roman" w:cs="Times New Roman"/>
          <w:sz w:val="28"/>
          <w:szCs w:val="28"/>
          <w:lang w:val="ky-KG"/>
        </w:rPr>
      </w:pPr>
      <w:r w:rsidRPr="00B84549">
        <w:rPr>
          <w:rFonts w:ascii="Times New Roman" w:hAnsi="Times New Roman" w:cs="Times New Roman"/>
          <w:sz w:val="28"/>
          <w:szCs w:val="28"/>
          <w:lang w:val="ky-KG"/>
        </w:rPr>
        <w:t>Иш берүүчү жумуш убактысын эсепке алуу табелинин жана аткарылган иштердин актысынын бирден нускасын, ошондой эле мөөнөттүү эмгек келишиминин көчүрмөсүн ыйгарым укуктуу органдын аймактык бөлүнүшүнө берет.</w:t>
      </w:r>
    </w:p>
    <w:p w:rsidR="00B84549" w:rsidRPr="00B84549" w:rsidRDefault="00B84549" w:rsidP="00B84549">
      <w:pPr>
        <w:pStyle w:val="tkTekst"/>
        <w:spacing w:line="240" w:lineRule="auto"/>
        <w:contextualSpacing/>
        <w:rPr>
          <w:rFonts w:ascii="Times New Roman" w:hAnsi="Times New Roman" w:cs="Times New Roman"/>
          <w:sz w:val="28"/>
          <w:szCs w:val="28"/>
          <w:lang w:val="ky-KG"/>
        </w:rPr>
      </w:pPr>
      <w:r w:rsidRPr="00B84549">
        <w:rPr>
          <w:rFonts w:ascii="Times New Roman" w:hAnsi="Times New Roman" w:cs="Times New Roman"/>
          <w:sz w:val="28"/>
          <w:szCs w:val="28"/>
          <w:lang w:val="ky-KG"/>
        </w:rPr>
        <w:t>14. Акы төлөнүүчү коомдук жумуштарды уюштуруучулар эмгек жана иш менен камсыз кылуу жөнүндө мыйзамдардын, эмгекти коргоо жана техникалык коопсуздук эрежелеринин сакталышына, ошондой эле акы төлөнүүчү коомдук жумуштарга катышуучулардын эмгегин сарамжалдуу пайдаланууга жоопкерчилик тартышат.</w:t>
      </w:r>
    </w:p>
    <w:p w:rsidR="00B84549" w:rsidRPr="00B84549" w:rsidRDefault="00B84549" w:rsidP="00B84549">
      <w:pPr>
        <w:pStyle w:val="tkTekst"/>
        <w:spacing w:line="240" w:lineRule="auto"/>
        <w:contextualSpacing/>
        <w:rPr>
          <w:rFonts w:ascii="Times New Roman" w:hAnsi="Times New Roman" w:cs="Times New Roman"/>
          <w:sz w:val="28"/>
          <w:szCs w:val="28"/>
          <w:lang w:val="ky-KG"/>
        </w:rPr>
      </w:pPr>
      <w:r w:rsidRPr="00B84549">
        <w:rPr>
          <w:rFonts w:ascii="Times New Roman" w:hAnsi="Times New Roman" w:cs="Times New Roman"/>
          <w:sz w:val="28"/>
          <w:szCs w:val="28"/>
          <w:lang w:val="ky-KG"/>
        </w:rPr>
        <w:t>15. Жумушсуз жарандардын акы төлөнүүчү коомдук жумуштарга катышкан мезгилине жумушсуздук боюнча жөлөкпулдун төлөнүшү токтото турулат жана бул мезгилдерге узартылат.</w:t>
      </w:r>
    </w:p>
    <w:p w:rsidR="00B84549" w:rsidRPr="00B84549" w:rsidRDefault="00B84549" w:rsidP="00B84549">
      <w:pPr>
        <w:pStyle w:val="tkTekst"/>
        <w:spacing w:line="240" w:lineRule="auto"/>
        <w:contextualSpacing/>
        <w:rPr>
          <w:rFonts w:ascii="Times New Roman" w:hAnsi="Times New Roman" w:cs="Times New Roman"/>
          <w:sz w:val="28"/>
          <w:szCs w:val="28"/>
          <w:lang w:val="ky-KG"/>
        </w:rPr>
      </w:pPr>
      <w:r w:rsidRPr="00B84549">
        <w:rPr>
          <w:rFonts w:ascii="Times New Roman" w:hAnsi="Times New Roman" w:cs="Times New Roman"/>
          <w:sz w:val="28"/>
          <w:szCs w:val="28"/>
          <w:lang w:val="ky-KG"/>
        </w:rPr>
        <w:t>Жумушсуздун акы төлөнүүчү коомдук жумуштарга катышкан мезгили жумушсуздук боюнча жөлөкпулду төлөөнүн жалпы мезгилине кошуп эсептелбейт.</w:t>
      </w:r>
    </w:p>
    <w:p w:rsidR="00B84549" w:rsidRPr="00B84549" w:rsidRDefault="00B84549" w:rsidP="00B84549">
      <w:pPr>
        <w:pStyle w:val="tkTekst"/>
        <w:spacing w:line="240" w:lineRule="auto"/>
        <w:contextualSpacing/>
        <w:rPr>
          <w:rFonts w:ascii="Times New Roman" w:hAnsi="Times New Roman" w:cs="Times New Roman"/>
          <w:sz w:val="28"/>
          <w:szCs w:val="28"/>
          <w:lang w:val="ky-KG"/>
        </w:rPr>
      </w:pPr>
      <w:r w:rsidRPr="00B84549">
        <w:rPr>
          <w:rFonts w:ascii="Times New Roman" w:hAnsi="Times New Roman" w:cs="Times New Roman"/>
          <w:sz w:val="28"/>
          <w:szCs w:val="28"/>
          <w:lang w:val="ky-KG"/>
        </w:rPr>
        <w:t>16. Коомдук жумуштарда иштеген жарандарга эмгек жана социалдык камсыздандыруу жөнүндө Кыргыз Республикасынын мыйзамдары колдонулат.</w:t>
      </w:r>
    </w:p>
    <w:p w:rsidR="00B84549" w:rsidRPr="00B84549" w:rsidRDefault="00B84549" w:rsidP="00B84549">
      <w:pPr>
        <w:pStyle w:val="tkTekst"/>
        <w:spacing w:line="240" w:lineRule="auto"/>
        <w:contextualSpacing/>
        <w:rPr>
          <w:rFonts w:ascii="Times New Roman" w:hAnsi="Times New Roman" w:cs="Times New Roman"/>
          <w:sz w:val="28"/>
          <w:szCs w:val="28"/>
          <w:lang w:val="ky-KG"/>
        </w:rPr>
      </w:pPr>
      <w:r w:rsidRPr="00B84549">
        <w:rPr>
          <w:rFonts w:ascii="Times New Roman" w:hAnsi="Times New Roman" w:cs="Times New Roman"/>
          <w:sz w:val="28"/>
          <w:szCs w:val="28"/>
          <w:lang w:val="ky-KG"/>
        </w:rPr>
        <w:t>17. Жарандын акы төлөнүүчү коомдук жумуштарга катышкан мезгили камсыздандыруу стажына эсептелет.</w:t>
      </w:r>
    </w:p>
    <w:p w:rsidR="00B84549" w:rsidRPr="00B84549" w:rsidRDefault="00B84549" w:rsidP="00B84549">
      <w:pPr>
        <w:pStyle w:val="tkZagolovok3"/>
        <w:spacing w:line="240" w:lineRule="auto"/>
        <w:contextualSpacing/>
        <w:rPr>
          <w:rFonts w:ascii="Times New Roman" w:hAnsi="Times New Roman" w:cs="Times New Roman"/>
          <w:sz w:val="28"/>
          <w:szCs w:val="28"/>
          <w:lang w:val="ky-KG"/>
        </w:rPr>
      </w:pPr>
      <w:bookmarkStart w:id="2" w:name="g3"/>
      <w:bookmarkEnd w:id="2"/>
      <w:r w:rsidRPr="00B84549">
        <w:rPr>
          <w:rFonts w:ascii="Times New Roman" w:hAnsi="Times New Roman" w:cs="Times New Roman"/>
          <w:sz w:val="28"/>
          <w:szCs w:val="28"/>
          <w:lang w:val="ky-KG"/>
        </w:rPr>
        <w:t>3-глава. Акы төлөнүүчү коомдук жумуштарга катышуучулардын эмгек акысынын өлчөмү жана төлөө шарттары</w:t>
      </w:r>
    </w:p>
    <w:p w:rsidR="00B84549" w:rsidRPr="00B84549" w:rsidRDefault="00B84549" w:rsidP="00B84549">
      <w:pPr>
        <w:pStyle w:val="tkTekst"/>
        <w:spacing w:line="240" w:lineRule="auto"/>
        <w:contextualSpacing/>
        <w:rPr>
          <w:rFonts w:ascii="Times New Roman" w:hAnsi="Times New Roman" w:cs="Times New Roman"/>
          <w:sz w:val="28"/>
          <w:szCs w:val="28"/>
          <w:lang w:val="ky-KG"/>
        </w:rPr>
      </w:pPr>
      <w:r w:rsidRPr="00B84549">
        <w:rPr>
          <w:rFonts w:ascii="Times New Roman" w:hAnsi="Times New Roman" w:cs="Times New Roman"/>
          <w:sz w:val="28"/>
          <w:szCs w:val="28"/>
          <w:lang w:val="ky-KG"/>
        </w:rPr>
        <w:t>18. Акы төлөнүүчү коомдук жумуштарга катышуучулардын эмгек акысы иш жүзүндө аткарылган жумуштарга түзүлгөн келишимге ылайык акы төлөнүүчү коомдук жумуштарды уюштуруучулардын каражаттарынан төлөнөт.</w:t>
      </w:r>
    </w:p>
    <w:p w:rsidR="00B84549" w:rsidRPr="00B84549" w:rsidRDefault="00B84549" w:rsidP="00B84549">
      <w:pPr>
        <w:pStyle w:val="tkTekst"/>
        <w:spacing w:line="240" w:lineRule="auto"/>
        <w:contextualSpacing/>
        <w:rPr>
          <w:rFonts w:ascii="Times New Roman" w:hAnsi="Times New Roman" w:cs="Times New Roman"/>
          <w:sz w:val="28"/>
          <w:szCs w:val="28"/>
          <w:lang w:val="ky-KG"/>
        </w:rPr>
      </w:pPr>
      <w:r w:rsidRPr="00B84549">
        <w:rPr>
          <w:rFonts w:ascii="Times New Roman" w:hAnsi="Times New Roman" w:cs="Times New Roman"/>
          <w:sz w:val="28"/>
          <w:szCs w:val="28"/>
          <w:lang w:val="ky-KG"/>
        </w:rPr>
        <w:t>19. Аткарылган иштердин акты жана иш жүзүндө иштеген убактысын эсепке алуу табели жумушсуз жарандын акы төлөнүүчү коомдук жумуштарга катышкан мезгилинде эмгек акы төлөөгө негиз болуп саналат.</w:t>
      </w:r>
    </w:p>
    <w:p w:rsidR="00B84549" w:rsidRPr="00B84549" w:rsidRDefault="00B84549" w:rsidP="00B84549">
      <w:pPr>
        <w:pStyle w:val="tkTekst"/>
        <w:spacing w:line="240" w:lineRule="auto"/>
        <w:contextualSpacing/>
        <w:rPr>
          <w:rFonts w:ascii="Times New Roman" w:hAnsi="Times New Roman" w:cs="Times New Roman"/>
          <w:sz w:val="28"/>
          <w:szCs w:val="28"/>
          <w:lang w:val="ky-KG"/>
        </w:rPr>
      </w:pPr>
      <w:r w:rsidRPr="00B84549">
        <w:rPr>
          <w:rFonts w:ascii="Times New Roman" w:hAnsi="Times New Roman" w:cs="Times New Roman"/>
          <w:sz w:val="28"/>
          <w:szCs w:val="28"/>
          <w:lang w:val="ky-KG"/>
        </w:rPr>
        <w:t xml:space="preserve">20. Акы төлөнүүчү коомдук жумуштарда иштеген жумушсуздарга иш жүзүндө аткарган иши үчүн </w:t>
      </w:r>
      <w:r w:rsidR="005435E8">
        <w:rPr>
          <w:rFonts w:ascii="Times New Roman" w:hAnsi="Times New Roman" w:cs="Times New Roman"/>
          <w:sz w:val="28"/>
          <w:szCs w:val="28"/>
          <w:lang w:val="ky-KG"/>
        </w:rPr>
        <w:t>5000 (беш мин) сом</w:t>
      </w:r>
      <w:r w:rsidRPr="00B84549">
        <w:rPr>
          <w:rFonts w:ascii="Times New Roman" w:hAnsi="Times New Roman" w:cs="Times New Roman"/>
          <w:sz w:val="28"/>
          <w:szCs w:val="28"/>
          <w:lang w:val="ky-KG"/>
        </w:rPr>
        <w:t xml:space="preserve"> өлчөмдө эмгек акы кепилденет, ал эми кошумча сумма иш берүүчү тарабынан төлөнөт.</w:t>
      </w:r>
    </w:p>
    <w:p w:rsidR="00B84549" w:rsidRPr="00B84549" w:rsidRDefault="00B84549" w:rsidP="00B84549">
      <w:pPr>
        <w:pStyle w:val="tkTekst"/>
        <w:spacing w:line="240" w:lineRule="auto"/>
        <w:contextualSpacing/>
        <w:rPr>
          <w:rFonts w:ascii="Times New Roman" w:hAnsi="Times New Roman" w:cs="Times New Roman"/>
          <w:sz w:val="28"/>
          <w:szCs w:val="28"/>
          <w:lang w:val="ky-KG"/>
        </w:rPr>
      </w:pPr>
      <w:r w:rsidRPr="00B84549">
        <w:rPr>
          <w:rFonts w:ascii="Times New Roman" w:hAnsi="Times New Roman" w:cs="Times New Roman"/>
          <w:sz w:val="28"/>
          <w:szCs w:val="28"/>
          <w:lang w:val="ky-KG"/>
        </w:rPr>
        <w:t>21. Кыргыз Республикасынын мыйзамдарына ылайык акы төлөнүүчү коомдук жумуштарда иштеген жарандардын эмгек акысынан киреше салыгы жана камсыздандыруу төгүмдөрү кармалбайт.</w:t>
      </w:r>
    </w:p>
    <w:p w:rsidR="00763F65" w:rsidRPr="00763F65" w:rsidRDefault="005435E8" w:rsidP="00B84549">
      <w:pPr>
        <w:pStyle w:val="tkTekst"/>
        <w:spacing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22. </w:t>
      </w:r>
      <w:r w:rsidR="00763F65">
        <w:rPr>
          <w:rFonts w:ascii="Times New Roman" w:hAnsi="Times New Roman" w:cs="Times New Roman"/>
          <w:sz w:val="28"/>
          <w:szCs w:val="28"/>
          <w:lang w:val="ky-KG"/>
        </w:rPr>
        <w:t>Б</w:t>
      </w:r>
      <w:r w:rsidR="00763F65" w:rsidRPr="005A4018">
        <w:rPr>
          <w:rFonts w:ascii="Times New Roman" w:hAnsi="Times New Roman" w:cs="Times New Roman"/>
          <w:sz w:val="28"/>
          <w:szCs w:val="28"/>
          <w:lang w:val="ky-KG"/>
        </w:rPr>
        <w:t xml:space="preserve">ийик тоолуу жана алыскы </w:t>
      </w:r>
      <w:r w:rsidR="00763F65" w:rsidRPr="005A4018">
        <w:rPr>
          <w:rFonts w:ascii="Times New Roman" w:hAnsi="Times New Roman" w:cs="Times New Roman"/>
          <w:sz w:val="28"/>
          <w:szCs w:val="28"/>
          <w:lang w:val="ky-KG"/>
        </w:rPr>
        <w:t>барууга кыйын зоналарда шарттарда жашаган адамдарга</w:t>
      </w:r>
      <w:r w:rsidR="005A4018">
        <w:rPr>
          <w:rFonts w:ascii="Times New Roman" w:hAnsi="Times New Roman" w:cs="Times New Roman"/>
          <w:sz w:val="28"/>
          <w:szCs w:val="28"/>
          <w:lang w:val="ky-KG"/>
        </w:rPr>
        <w:t xml:space="preserve"> аймактык коэффициентти эсепке албастан акы төлөнөт.</w:t>
      </w:r>
    </w:p>
    <w:p w:rsidR="00B84549" w:rsidRPr="00B84549" w:rsidRDefault="00B84549" w:rsidP="00B84549">
      <w:pPr>
        <w:pStyle w:val="tkTekst"/>
        <w:spacing w:line="240" w:lineRule="auto"/>
        <w:contextualSpacing/>
        <w:rPr>
          <w:rFonts w:ascii="Times New Roman" w:hAnsi="Times New Roman" w:cs="Times New Roman"/>
          <w:sz w:val="28"/>
          <w:szCs w:val="28"/>
          <w:lang w:val="ky-KG"/>
        </w:rPr>
      </w:pPr>
      <w:r w:rsidRPr="00B84549">
        <w:rPr>
          <w:rFonts w:ascii="Times New Roman" w:hAnsi="Times New Roman" w:cs="Times New Roman"/>
          <w:sz w:val="28"/>
          <w:szCs w:val="28"/>
          <w:lang w:val="ky-KG"/>
        </w:rPr>
        <w:t>2</w:t>
      </w:r>
      <w:r w:rsidR="005435E8">
        <w:rPr>
          <w:rFonts w:ascii="Times New Roman" w:hAnsi="Times New Roman" w:cs="Times New Roman"/>
          <w:sz w:val="28"/>
          <w:szCs w:val="28"/>
          <w:lang w:val="ky-KG"/>
        </w:rPr>
        <w:t>3</w:t>
      </w:r>
      <w:r w:rsidRPr="00B84549">
        <w:rPr>
          <w:rFonts w:ascii="Times New Roman" w:hAnsi="Times New Roman" w:cs="Times New Roman"/>
          <w:sz w:val="28"/>
          <w:szCs w:val="28"/>
          <w:lang w:val="ky-KG"/>
        </w:rPr>
        <w:t>. Акы төлөнүүчү коомдук жумуштарга багытталган акча каражаттары жумушсуздун банктык өздүк эсебине же почта байланыш бөлүмүнө которулат.</w:t>
      </w:r>
    </w:p>
    <w:p w:rsidR="00B84549" w:rsidRPr="0093201D" w:rsidRDefault="005A4018" w:rsidP="00B84549">
      <w:pPr>
        <w:pStyle w:val="tkZagolovok3"/>
        <w:spacing w:line="240" w:lineRule="auto"/>
        <w:contextualSpacing/>
        <w:rPr>
          <w:rFonts w:ascii="Times New Roman" w:hAnsi="Times New Roman" w:cs="Times New Roman"/>
          <w:sz w:val="28"/>
          <w:szCs w:val="28"/>
          <w:lang w:val="ky-KG"/>
        </w:rPr>
      </w:pPr>
      <w:bookmarkStart w:id="3" w:name="g4"/>
      <w:bookmarkStart w:id="4" w:name="g5"/>
      <w:bookmarkEnd w:id="3"/>
      <w:bookmarkEnd w:id="4"/>
      <w:r>
        <w:rPr>
          <w:rFonts w:ascii="Times New Roman" w:hAnsi="Times New Roman" w:cs="Times New Roman"/>
          <w:sz w:val="28"/>
          <w:szCs w:val="28"/>
          <w:lang w:val="ky-KG"/>
        </w:rPr>
        <w:t>4</w:t>
      </w:r>
      <w:r w:rsidR="00B84549" w:rsidRPr="00B84549">
        <w:rPr>
          <w:rFonts w:ascii="Times New Roman" w:hAnsi="Times New Roman" w:cs="Times New Roman"/>
          <w:sz w:val="28"/>
          <w:szCs w:val="28"/>
          <w:lang w:val="ky-KG"/>
        </w:rPr>
        <w:t>-глава. Акы төлөнүүчү коомдук жумуштардын ишке ашырылышын эсепке алуу жана контролдоо</w:t>
      </w:r>
    </w:p>
    <w:p w:rsidR="00B84549" w:rsidRPr="0093201D" w:rsidRDefault="005A4018" w:rsidP="00B84549">
      <w:pPr>
        <w:pStyle w:val="tkTekst"/>
        <w:spacing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24</w:t>
      </w:r>
      <w:r w:rsidR="00B84549" w:rsidRPr="00B84549">
        <w:rPr>
          <w:rFonts w:ascii="Times New Roman" w:hAnsi="Times New Roman" w:cs="Times New Roman"/>
          <w:sz w:val="28"/>
          <w:szCs w:val="28"/>
          <w:lang w:val="ky-KG"/>
        </w:rPr>
        <w:t>. Ыйгарым укуктуу органдын аймактык бөлүнүшү акы төлөнүүчү коомдук жумуштарга жиберилген расмий жумушсуздардын жана жумуш издегендердин эсебин жүргүзөт.</w:t>
      </w:r>
    </w:p>
    <w:p w:rsidR="00B84549" w:rsidRPr="0093201D" w:rsidRDefault="005A4018" w:rsidP="00B84549">
      <w:pPr>
        <w:pStyle w:val="tkTekst"/>
        <w:spacing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25</w:t>
      </w:r>
      <w:r w:rsidR="00B84549" w:rsidRPr="00B84549">
        <w:rPr>
          <w:rFonts w:ascii="Times New Roman" w:hAnsi="Times New Roman" w:cs="Times New Roman"/>
          <w:sz w:val="28"/>
          <w:szCs w:val="28"/>
          <w:lang w:val="ky-KG"/>
        </w:rPr>
        <w:t>. Жумушсуздар жана жумуш издеген жарандар үчүн акы төлөнүүчү коомдук жумуштардын жүргүзүлүшүн жана финансылык каражаттардын максаттуу пайдаланылышын калкты иш менен камсыз кылууга көмөктөшүү чөйрөсүндөгү ыйгарым укуктуу мамлекеттик орган контролдойт.</w:t>
      </w:r>
    </w:p>
    <w:p w:rsidR="00B84549" w:rsidRPr="0093201D" w:rsidRDefault="005A4018" w:rsidP="00B84549">
      <w:pPr>
        <w:pStyle w:val="tkTekst"/>
        <w:spacing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26</w:t>
      </w:r>
      <w:bookmarkStart w:id="5" w:name="_GoBack"/>
      <w:bookmarkEnd w:id="5"/>
      <w:r w:rsidR="00B84549" w:rsidRPr="00B84549">
        <w:rPr>
          <w:rFonts w:ascii="Times New Roman" w:hAnsi="Times New Roman" w:cs="Times New Roman"/>
          <w:sz w:val="28"/>
          <w:szCs w:val="28"/>
          <w:lang w:val="ky-KG"/>
        </w:rPr>
        <w:t>. Кызмат адамдары акы төлөнүүчү коомдук жумуштарды ишке ашырууга багытталган каражаттардын максатсыз пайдаланылышы үчүн Кыргыз Республикасынын мыйзамдарына ылайык жоопкерчилик тартышат.</w:t>
      </w:r>
    </w:p>
    <w:p w:rsidR="008B500E" w:rsidRPr="0093201D" w:rsidRDefault="008B500E" w:rsidP="00B84549">
      <w:pPr>
        <w:spacing w:line="240" w:lineRule="auto"/>
        <w:contextualSpacing/>
        <w:rPr>
          <w:lang w:val="ky-KG"/>
        </w:rPr>
      </w:pPr>
    </w:p>
    <w:sectPr w:rsidR="008B500E" w:rsidRPr="0093201D" w:rsidSect="00B84549">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549"/>
    <w:rsid w:val="005435E8"/>
    <w:rsid w:val="005A4018"/>
    <w:rsid w:val="00763F65"/>
    <w:rsid w:val="008B500E"/>
    <w:rsid w:val="00911488"/>
    <w:rsid w:val="0093201D"/>
    <w:rsid w:val="00B4083D"/>
    <w:rsid w:val="00B845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84549"/>
    <w:rPr>
      <w:color w:val="0000FF"/>
      <w:u w:val="single"/>
    </w:rPr>
  </w:style>
  <w:style w:type="paragraph" w:customStyle="1" w:styleId="tkRedakcijaSpisok">
    <w:name w:val="_В редакции список (tkRedakcijaSpisok)"/>
    <w:basedOn w:val="a"/>
    <w:rsid w:val="00B84549"/>
    <w:pPr>
      <w:ind w:left="1134" w:right="1134"/>
      <w:jc w:val="center"/>
    </w:pPr>
    <w:rPr>
      <w:rFonts w:ascii="Arial" w:eastAsia="Times New Roman" w:hAnsi="Arial" w:cs="Arial"/>
      <w:i/>
      <w:iCs/>
      <w:sz w:val="20"/>
      <w:szCs w:val="20"/>
      <w:lang w:eastAsia="ru-RU"/>
    </w:rPr>
  </w:style>
  <w:style w:type="paragraph" w:customStyle="1" w:styleId="tkZagolovok3">
    <w:name w:val="_Заголовок Глава (tkZagolovok3)"/>
    <w:basedOn w:val="a"/>
    <w:rsid w:val="00B84549"/>
    <w:pPr>
      <w:spacing w:before="200"/>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B84549"/>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B84549"/>
    <w:pPr>
      <w:spacing w:after="60"/>
      <w:ind w:firstLine="567"/>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84549"/>
    <w:rPr>
      <w:color w:val="0000FF"/>
      <w:u w:val="single"/>
    </w:rPr>
  </w:style>
  <w:style w:type="paragraph" w:customStyle="1" w:styleId="tkRedakcijaSpisok">
    <w:name w:val="_В редакции список (tkRedakcijaSpisok)"/>
    <w:basedOn w:val="a"/>
    <w:rsid w:val="00B84549"/>
    <w:pPr>
      <w:ind w:left="1134" w:right="1134"/>
      <w:jc w:val="center"/>
    </w:pPr>
    <w:rPr>
      <w:rFonts w:ascii="Arial" w:eastAsia="Times New Roman" w:hAnsi="Arial" w:cs="Arial"/>
      <w:i/>
      <w:iCs/>
      <w:sz w:val="20"/>
      <w:szCs w:val="20"/>
      <w:lang w:eastAsia="ru-RU"/>
    </w:rPr>
  </w:style>
  <w:style w:type="paragraph" w:customStyle="1" w:styleId="tkZagolovok3">
    <w:name w:val="_Заголовок Глава (tkZagolovok3)"/>
    <w:basedOn w:val="a"/>
    <w:rsid w:val="00B84549"/>
    <w:pPr>
      <w:spacing w:before="200"/>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B84549"/>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B84549"/>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70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4</Pages>
  <Words>1129</Words>
  <Characters>6436</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cp:revision>
  <dcterms:created xsi:type="dcterms:W3CDTF">2020-05-21T11:28:00Z</dcterms:created>
  <dcterms:modified xsi:type="dcterms:W3CDTF">2020-05-22T05:48:00Z</dcterms:modified>
</cp:coreProperties>
</file>